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1A2265">
        <w:rPr>
          <w:b w:val="0"/>
          <w:color w:val="000000"/>
          <w:sz w:val="24"/>
          <w:szCs w:val="27"/>
        </w:rPr>
        <w:t>86MS0026-01-2024-005430-77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1A2265">
        <w:rPr>
          <w:b w:val="0"/>
          <w:color w:val="000000"/>
          <w:sz w:val="24"/>
          <w:szCs w:val="27"/>
        </w:rPr>
        <w:t>05-0712/2601/2024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1A2265">
        <w:rPr>
          <w:color w:val="000000"/>
          <w:sz w:val="27"/>
          <w:szCs w:val="27"/>
        </w:rPr>
        <w:t xml:space="preserve">      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D943B3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</w:t>
      </w:r>
      <w:r w:rsidRPr="00D943B3">
        <w:rPr>
          <w:sz w:val="27"/>
          <w:szCs w:val="27"/>
        </w:rPr>
        <w:t>Югры А.Ю. Панков, находящийся п</w:t>
      </w:r>
      <w:r w:rsidRPr="00D943B3" w:rsidR="00EC43C2">
        <w:rPr>
          <w:sz w:val="27"/>
          <w:szCs w:val="27"/>
        </w:rPr>
        <w:t xml:space="preserve">о адресу: ХМАО-Югра, г. Сургут, </w:t>
      </w:r>
      <w:r w:rsidRPr="00D943B3" w:rsidR="00D3172C">
        <w:rPr>
          <w:sz w:val="27"/>
          <w:szCs w:val="27"/>
        </w:rPr>
        <w:br/>
      </w:r>
      <w:r w:rsidRPr="00D943B3">
        <w:rPr>
          <w:sz w:val="27"/>
          <w:szCs w:val="27"/>
        </w:rPr>
        <w:t>ул. Гагарина, д.9, зал. 503, с</w:t>
      </w:r>
      <w:r w:rsidRPr="00D943B3" w:rsidR="00F67463">
        <w:rPr>
          <w:sz w:val="27"/>
          <w:szCs w:val="27"/>
        </w:rPr>
        <w:t xml:space="preserve"> участием</w:t>
      </w:r>
      <w:r w:rsidRPr="00D943B3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D943B3">
        <w:rPr>
          <w:color w:val="000000"/>
          <w:sz w:val="27"/>
          <w:szCs w:val="27"/>
        </w:rPr>
        <w:t xml:space="preserve"> </w:t>
      </w:r>
      <w:r w:rsidRPr="00D943B3" w:rsidR="001A2265">
        <w:rPr>
          <w:color w:val="000000"/>
          <w:sz w:val="27"/>
          <w:szCs w:val="27"/>
        </w:rPr>
        <w:t xml:space="preserve">Данилюка </w:t>
      </w:r>
      <w:r w:rsidR="00AE1135">
        <w:rPr>
          <w:color w:val="000000"/>
          <w:sz w:val="27"/>
          <w:szCs w:val="27"/>
        </w:rPr>
        <w:t>Н.П.</w:t>
      </w:r>
      <w:r w:rsidRPr="00D943B3" w:rsidR="00F67463">
        <w:rPr>
          <w:color w:val="000000"/>
          <w:sz w:val="27"/>
          <w:szCs w:val="27"/>
        </w:rPr>
        <w:t>,</w:t>
      </w:r>
      <w:r w:rsidRPr="00D943B3" w:rsidR="00EC43C2">
        <w:rPr>
          <w:color w:val="000000"/>
          <w:sz w:val="27"/>
          <w:szCs w:val="27"/>
        </w:rPr>
        <w:t xml:space="preserve"> </w:t>
      </w:r>
      <w:r w:rsidRPr="00D943B3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</w:t>
      </w:r>
      <w:r w:rsidRPr="00D943B3">
        <w:rPr>
          <w:sz w:val="27"/>
          <w:szCs w:val="27"/>
        </w:rPr>
        <w:t>ных правонарушения</w:t>
      </w:r>
      <w:r w:rsidR="006C6058">
        <w:rPr>
          <w:sz w:val="27"/>
          <w:szCs w:val="27"/>
        </w:rPr>
        <w:t>х</w:t>
      </w:r>
      <w:r w:rsidRPr="00D943B3">
        <w:rPr>
          <w:sz w:val="27"/>
          <w:szCs w:val="27"/>
        </w:rPr>
        <w:t xml:space="preserve"> в отношении</w:t>
      </w:r>
    </w:p>
    <w:p w:rsidR="004A4784" w:rsidRPr="00D943B3" w:rsidP="00D943B3">
      <w:pPr>
        <w:ind w:firstLine="708"/>
        <w:jc w:val="both"/>
        <w:rPr>
          <w:sz w:val="27"/>
          <w:szCs w:val="27"/>
        </w:rPr>
      </w:pPr>
      <w:r w:rsidRPr="00D943B3">
        <w:rPr>
          <w:color w:val="000000"/>
          <w:sz w:val="27"/>
          <w:szCs w:val="27"/>
        </w:rPr>
        <w:t xml:space="preserve">Данилюка </w:t>
      </w:r>
      <w:r w:rsidR="00AE1135">
        <w:rPr>
          <w:color w:val="000000"/>
          <w:sz w:val="27"/>
          <w:szCs w:val="27"/>
        </w:rPr>
        <w:t>Н.П.</w:t>
      </w:r>
      <w:r w:rsidRPr="00D943B3" w:rsidR="007265FA">
        <w:rPr>
          <w:color w:val="000000"/>
          <w:sz w:val="27"/>
          <w:szCs w:val="27"/>
        </w:rPr>
        <w:t xml:space="preserve">, </w:t>
      </w:r>
      <w:r w:rsidR="00AE1135">
        <w:rPr>
          <w:color w:val="000000"/>
          <w:sz w:val="27"/>
          <w:szCs w:val="27"/>
        </w:rPr>
        <w:t>*</w:t>
      </w:r>
    </w:p>
    <w:p w:rsidR="007265FA" w:rsidRPr="00D943B3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D943B3">
        <w:rPr>
          <w:color w:val="000000"/>
          <w:sz w:val="27"/>
          <w:szCs w:val="27"/>
        </w:rPr>
        <w:t>УСТАНОВИЛ:</w:t>
      </w:r>
    </w:p>
    <w:p w:rsidR="007265FA" w:rsidRPr="00D943B3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Pr="00D943B3" w:rsidR="00F67463">
        <w:rPr>
          <w:color w:val="000000"/>
          <w:sz w:val="27"/>
          <w:szCs w:val="27"/>
        </w:rPr>
        <w:t xml:space="preserve"> в</w:t>
      </w:r>
      <w:r w:rsidRPr="00D943B3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D943B3" w:rsidR="00C83F34">
        <w:rPr>
          <w:color w:val="000000"/>
          <w:sz w:val="27"/>
          <w:szCs w:val="27"/>
        </w:rPr>
        <w:t xml:space="preserve"> часов </w:t>
      </w:r>
      <w:r>
        <w:rPr>
          <w:color w:val="FF0000"/>
          <w:sz w:val="27"/>
          <w:szCs w:val="27"/>
        </w:rPr>
        <w:t>*</w:t>
      </w:r>
      <w:r w:rsidRPr="00D943B3" w:rsidR="00C83F34">
        <w:rPr>
          <w:color w:val="000000"/>
          <w:sz w:val="27"/>
          <w:szCs w:val="27"/>
        </w:rPr>
        <w:t xml:space="preserve"> минут </w:t>
      </w:r>
      <w:r>
        <w:rPr>
          <w:color w:val="FF0000"/>
          <w:sz w:val="27"/>
          <w:szCs w:val="27"/>
        </w:rPr>
        <w:t>*</w:t>
      </w:r>
      <w:r w:rsidRPr="00D943B3" w:rsidR="001A2265">
        <w:rPr>
          <w:color w:val="000000"/>
          <w:sz w:val="27"/>
          <w:szCs w:val="27"/>
        </w:rPr>
        <w:t>Данилюк Н.П.</w:t>
      </w:r>
      <w:r w:rsidRPr="00D943B3" w:rsidR="005D117D">
        <w:rPr>
          <w:color w:val="000000"/>
          <w:sz w:val="27"/>
          <w:szCs w:val="27"/>
        </w:rPr>
        <w:t xml:space="preserve"> </w:t>
      </w:r>
      <w:r w:rsidRPr="00D943B3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D943B3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D943B3">
        <w:rPr>
          <w:color w:val="000000"/>
          <w:sz w:val="27"/>
          <w:szCs w:val="27"/>
        </w:rPr>
        <w:t>Данилюк Н.П.</w:t>
      </w:r>
      <w:r w:rsidRPr="00D943B3" w:rsidR="003D3CD5">
        <w:rPr>
          <w:color w:val="000000"/>
          <w:sz w:val="27"/>
          <w:szCs w:val="27"/>
        </w:rPr>
        <w:t xml:space="preserve"> </w:t>
      </w:r>
      <w:r w:rsidRPr="00D943B3">
        <w:rPr>
          <w:sz w:val="27"/>
          <w:szCs w:val="27"/>
        </w:rPr>
        <w:t>в судебном заседании вину в совершенном административном правонарушении признал в полном</w:t>
      </w:r>
      <w:r w:rsidRPr="008E5892">
        <w:rPr>
          <w:sz w:val="27"/>
          <w:szCs w:val="27"/>
        </w:rPr>
        <w:t xml:space="preserve">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A2265">
        <w:rPr>
          <w:color w:val="000000"/>
          <w:sz w:val="27"/>
          <w:szCs w:val="27"/>
        </w:rPr>
        <w:t xml:space="preserve">Данилюка </w:t>
      </w:r>
      <w:r w:rsidR="00AE1135">
        <w:rPr>
          <w:color w:val="000000"/>
          <w:sz w:val="27"/>
          <w:szCs w:val="27"/>
        </w:rPr>
        <w:t>Н.П.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1A2265">
        <w:rPr>
          <w:color w:val="000000"/>
          <w:sz w:val="27"/>
          <w:szCs w:val="27"/>
        </w:rPr>
        <w:t>Данилюка Н.П.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</w:t>
      </w:r>
      <w:r w:rsidRPr="008E5892">
        <w:rPr>
          <w:color w:val="000000"/>
          <w:sz w:val="27"/>
          <w:szCs w:val="27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1A2265">
        <w:rPr>
          <w:color w:val="000000"/>
          <w:sz w:val="27"/>
          <w:szCs w:val="27"/>
        </w:rPr>
        <w:t>Данилюка Н.П.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Данилюка </w:t>
      </w:r>
      <w:r w:rsidR="00AE1135">
        <w:rPr>
          <w:color w:val="000000"/>
          <w:sz w:val="27"/>
          <w:szCs w:val="27"/>
        </w:rPr>
        <w:t>Н.П.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AE1135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1A2265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1A2265">
        <w:rPr>
          <w:color w:val="000000"/>
        </w:rPr>
        <w:t>05-0712/2601/2024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2265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C6058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E1135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943B3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C702D8-C886-49E2-BC4F-C6E5282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